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    T.C.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BAŞBAKANLIK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DİYANET İŞLERİ BAŞKANLIĞI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  AKÇAABAT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H 1438 / M 2017 YILI RAMAZAN İMSAKİYESİ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HİCRİ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AY   MİLADİ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AY   GÜN       İMSAK  GÜNEŞ  ÖĞLE   İKİNDİ AKŞAM  YATSI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----------  --------- -------     -----  -----  ----   ------ -----  -----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01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27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MAYIS   CUMARTESİ  02 53  04 48  12 26  16 22  19 51  21 36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02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28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MAYIS   PAZAR      02 52  04 47  12 26  16 22  19 52  21 37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03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29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MAYIS   PAZARTESİ  02 51  04 46  12 26  16 23  19 53  21 38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04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30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MAYIS   SALI       02 50  04 46  12 26  16 23  19 54  21 40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05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31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MAYIS   ÇARSAMBA   02 49  04 45  12 26  16 23  19 54  21 41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06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01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PERŞEMBE   02 48  04 45  12 27  16 23  19 55  21 42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07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02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       02 47  04 44  12 27  16 24  19 56  21 43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08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03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CUMARTESİ  02 47  04 44  12 27  16 24  19 57  21 44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09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04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      02 46  04 44  12 27  16 24  19 57  21 45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10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05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PAZARTESİ  02 45  04 43  12 27  16 24  19 58  21 46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11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06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SALI       02 44  04 43  12 27  16 25  19 59  21 47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12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07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ÇARSAMBA   02 44  04 43  12 28  16 25  19 59  21 48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13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08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PERŞEMBE   02 43  04 43  12 28  16 25  20 00  21 49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14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09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       02 43  04 42  12 28  16 26  20 00  21 50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15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10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CUMARTESİ  02 42  04 42  12 28  16 26  20 01  21 51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16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11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      02 42  04 42  12 28  16 26  20 01  21 52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17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12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PAZARTESİ  02 41  04 42  12 29  16 26  20 02  21 52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18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13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SALI       02 41  04 42  12 29  16 27  20 02  21 53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19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14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ÇARSAMBA   02 41  04 42  12 29  16 27  20 03  21 54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20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15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PERŞEMBE   02 41  04 42  12 29  16 27  20 03  21 54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21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16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       02 41  04 42  12 29  16 27  20 04  21 55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22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17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CUMARTESİ  02 41  04 42  12 30  16 28  20 04  21 55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23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18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      02 41  04 42  12 30  16 28  20 04  21 56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24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19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PAZARTESİ  02 41  04 42  12 30  16 28  20 05  21 56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25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20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SALI       02 41  04 42  12 30  16 28  20 05  21 56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26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21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ÇARSAMBA   02 41  04 43  12 30  16 29  20 05  21 57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       KADİR GECESİ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27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22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PERŞEMBE   02 41  04 43  12 31  16 29  20 05  21 57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28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23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       02 41  04 43  12 31  16 29  20 06  21 57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29 </w:t>
      </w:r>
      <w:proofErr w:type="gramStart"/>
      <w:r w:rsidRPr="00E646FD">
        <w:rPr>
          <w:rFonts w:ascii="Courier New" w:hAnsi="Courier New" w:cs="Courier New"/>
          <w:sz w:val="18"/>
          <w:szCs w:val="18"/>
        </w:rPr>
        <w:t>RAMAZAN  24</w:t>
      </w:r>
      <w:proofErr w:type="gramEnd"/>
      <w:r w:rsidRPr="00E646FD">
        <w:rPr>
          <w:rFonts w:ascii="Courier New" w:hAnsi="Courier New" w:cs="Courier New"/>
          <w:sz w:val="18"/>
          <w:szCs w:val="18"/>
        </w:rPr>
        <w:t xml:space="preserve"> HAZIRAN CUMARTESİ  02 42  04 43  12 31  16 29  20 06  21 57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25 HAZİRAN PAZAR RAMAZAN BAYRAMININ 1. GÜNÜDÜR.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  <w:r w:rsidRPr="00E646FD">
        <w:rPr>
          <w:rFonts w:ascii="Courier New" w:hAnsi="Courier New" w:cs="Courier New"/>
          <w:sz w:val="18"/>
          <w:szCs w:val="18"/>
        </w:rPr>
        <w:t xml:space="preserve">                           BAYRAM NAMAZ VAKTİ: 05 36</w:t>
      </w: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p w:rsidR="004E3F6B" w:rsidRPr="00E646FD" w:rsidRDefault="004E3F6B" w:rsidP="004E3F6B">
      <w:pPr>
        <w:pStyle w:val="DzMetin"/>
        <w:rPr>
          <w:rFonts w:ascii="Courier New" w:hAnsi="Courier New" w:cs="Courier New"/>
          <w:sz w:val="18"/>
          <w:szCs w:val="18"/>
        </w:rPr>
      </w:pPr>
    </w:p>
    <w:sectPr w:rsidR="004E3F6B" w:rsidRPr="00E646FD" w:rsidSect="00BC196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0"/>
    <w:rsid w:val="004B7C10"/>
    <w:rsid w:val="004E3F6B"/>
    <w:rsid w:val="00E646FD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19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196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19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19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Ali ŞAHİN</cp:lastModifiedBy>
  <cp:revision>2</cp:revision>
  <dcterms:created xsi:type="dcterms:W3CDTF">2017-05-03T08:06:00Z</dcterms:created>
  <dcterms:modified xsi:type="dcterms:W3CDTF">2017-05-03T08:06:00Z</dcterms:modified>
</cp:coreProperties>
</file>